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89DBA" w14:textId="2B5F1CA2" w:rsidR="006501B2" w:rsidRPr="00300472" w:rsidRDefault="00966EF8" w:rsidP="00300472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300472">
        <w:rPr>
          <w:rFonts w:ascii="宋体" w:eastAsia="宋体" w:hAnsi="宋体" w:hint="eastAsia"/>
          <w:b/>
          <w:bCs/>
          <w:sz w:val="28"/>
          <w:szCs w:val="28"/>
        </w:rPr>
        <w:t>北京理工大学各学院转专业实施方案</w:t>
      </w:r>
    </w:p>
    <w:p w14:paraId="0D75F421" w14:textId="797BD2AB" w:rsidR="00966EF8" w:rsidRPr="00300472" w:rsidRDefault="00966EF8" w:rsidP="00300472">
      <w:pPr>
        <w:spacing w:line="360" w:lineRule="auto"/>
        <w:rPr>
          <w:rFonts w:ascii="宋体" w:eastAsia="宋体" w:hAnsi="宋体"/>
          <w:sz w:val="24"/>
        </w:rPr>
      </w:pPr>
      <w:r w:rsidRPr="00300472">
        <w:rPr>
          <w:rFonts w:ascii="宋体" w:eastAsia="宋体" w:hAnsi="宋体" w:hint="eastAsia"/>
          <w:sz w:val="24"/>
        </w:rPr>
        <w:t>关于2024-2025学年第一学期各学院接收转专业人数及面试时间的通知</w:t>
      </w:r>
      <w:hyperlink r:id="rId6" w:history="1">
        <w:r w:rsidRPr="00300472">
          <w:rPr>
            <w:rStyle w:val="af2"/>
            <w:rFonts w:ascii="宋体" w:eastAsia="宋体" w:hAnsi="宋体" w:hint="eastAsia"/>
            <w:sz w:val="24"/>
          </w:rPr>
          <w:t>https://jwb.bit.edu.cn//tzgg/cfebaebb08884d64922c50fd1fbd7ca9.htm</w:t>
        </w:r>
      </w:hyperlink>
    </w:p>
    <w:tbl>
      <w:tblPr>
        <w:tblStyle w:val="af4"/>
        <w:tblW w:w="8926" w:type="dxa"/>
        <w:jc w:val="center"/>
        <w:tblLook w:val="04A0" w:firstRow="1" w:lastRow="0" w:firstColumn="1" w:lastColumn="0" w:noHBand="0" w:noVBand="1"/>
      </w:tblPr>
      <w:tblGrid>
        <w:gridCol w:w="1838"/>
        <w:gridCol w:w="7088"/>
      </w:tblGrid>
      <w:tr w:rsidR="00F85068" w:rsidRPr="00300472" w14:paraId="5A7CE195" w14:textId="77777777" w:rsidTr="00B6794A">
        <w:trPr>
          <w:jc w:val="center"/>
        </w:trPr>
        <w:tc>
          <w:tcPr>
            <w:tcW w:w="1838" w:type="dxa"/>
            <w:vAlign w:val="center"/>
          </w:tcPr>
          <w:p w14:paraId="764FAD09" w14:textId="43E762AD" w:rsidR="00966EF8" w:rsidRPr="00300472" w:rsidRDefault="00966EF8" w:rsidP="00B6794A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88" w:type="dxa"/>
            <w:vAlign w:val="center"/>
          </w:tcPr>
          <w:p w14:paraId="69AE3039" w14:textId="76E0DE88" w:rsidR="00966EF8" w:rsidRPr="00300472" w:rsidRDefault="00966EF8" w:rsidP="00B6794A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F85068" w:rsidRPr="00300472" w14:paraId="1DED459E" w14:textId="77777777" w:rsidTr="00B6794A">
        <w:trPr>
          <w:jc w:val="center"/>
        </w:trPr>
        <w:tc>
          <w:tcPr>
            <w:tcW w:w="1838" w:type="dxa"/>
            <w:vAlign w:val="center"/>
          </w:tcPr>
          <w:p w14:paraId="03E6FA08" w14:textId="3CE001D1" w:rsidR="00966EF8" w:rsidRPr="00300472" w:rsidRDefault="00966EF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宇航学院</w:t>
            </w:r>
          </w:p>
        </w:tc>
        <w:tc>
          <w:tcPr>
            <w:tcW w:w="7088" w:type="dxa"/>
            <w:vAlign w:val="center"/>
          </w:tcPr>
          <w:p w14:paraId="43453C64" w14:textId="522A9B6C" w:rsidR="00966EF8" w:rsidRPr="00300472" w:rsidRDefault="00966EF8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宇航学院2025年接收转专业本科生办法遴选办法及工作流程</w:t>
            </w:r>
          </w:p>
          <w:p w14:paraId="635B6579" w14:textId="19F10E82" w:rsidR="00966EF8" w:rsidRPr="00300472" w:rsidRDefault="00966EF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https://img.zscampus.com/policy-file/6f3ab0e8-d1be-4fe5-8075-d4ac769256ca.doc</w:t>
              </w:r>
            </w:hyperlink>
          </w:p>
          <w:p w14:paraId="3A435ED3" w14:textId="77777777" w:rsidR="00966EF8" w:rsidRPr="00300472" w:rsidRDefault="00966EF8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接收转专业学生计划表</w:t>
            </w:r>
          </w:p>
          <w:p w14:paraId="4F12C3C5" w14:textId="0862E97B" w:rsidR="00966EF8" w:rsidRPr="00300472" w:rsidRDefault="00966EF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https://img.zscampus.com/policy-file/810bcefa-d9c4-433e-8c19-7715525d888e.doc</w:t>
              </w:r>
            </w:hyperlink>
          </w:p>
        </w:tc>
      </w:tr>
      <w:tr w:rsidR="00F85068" w:rsidRPr="00300472" w14:paraId="138C24CC" w14:textId="77777777" w:rsidTr="00B6794A">
        <w:trPr>
          <w:jc w:val="center"/>
        </w:trPr>
        <w:tc>
          <w:tcPr>
            <w:tcW w:w="1838" w:type="dxa"/>
            <w:vAlign w:val="center"/>
          </w:tcPr>
          <w:p w14:paraId="32948B33" w14:textId="67456284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机电学院</w:t>
            </w:r>
          </w:p>
        </w:tc>
        <w:tc>
          <w:tcPr>
            <w:tcW w:w="7088" w:type="dxa"/>
            <w:vAlign w:val="center"/>
          </w:tcPr>
          <w:p w14:paraId="32DD7BBE" w14:textId="75E0F51F" w:rsidR="00B6794A" w:rsidRPr="00300472" w:rsidRDefault="00966EF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https://img.zscampus.com/policy-file/ed461dd8-3afe-44ba-8e58-3ab9acdf35a3.11.27机电学院2024-2025学年第一学期接收转专业学生工作实施细则.docx</w:t>
            </w:r>
          </w:p>
          <w:p w14:paraId="07AD0457" w14:textId="6BA0BBD9" w:rsidR="005E5534" w:rsidRPr="00300472" w:rsidRDefault="005E5534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https://img.zscampus.com/policy-file/9d3e2c41-91e0-4e77-854a-b50cf0ef3c40.11.27附表1 北京理工大学接收转专业学生计划表(1).doc</w:t>
            </w:r>
          </w:p>
        </w:tc>
      </w:tr>
      <w:tr w:rsidR="00F85068" w:rsidRPr="00300472" w14:paraId="11AE37C3" w14:textId="77777777" w:rsidTr="00B6794A">
        <w:trPr>
          <w:jc w:val="center"/>
        </w:trPr>
        <w:tc>
          <w:tcPr>
            <w:tcW w:w="1838" w:type="dxa"/>
            <w:vAlign w:val="center"/>
          </w:tcPr>
          <w:p w14:paraId="026C5984" w14:textId="6AC460AD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机械与车辆学院</w:t>
            </w:r>
          </w:p>
        </w:tc>
        <w:tc>
          <w:tcPr>
            <w:tcW w:w="7088" w:type="dxa"/>
            <w:vAlign w:val="center"/>
          </w:tcPr>
          <w:p w14:paraId="4DBAABAC" w14:textId="34691422" w:rsidR="00966EF8" w:rsidRPr="00300472" w:rsidRDefault="005E5534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机械与车辆学院（2024-2025学年第一学期）接收转专业工作实施方案</w:t>
            </w:r>
            <w:hyperlink r:id="rId9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https://img.zscampus.com/policy-file/0e5ebcc6-2c8d-4615-8654-c4753bfdb0d9.doc</w:t>
              </w:r>
            </w:hyperlink>
          </w:p>
          <w:p w14:paraId="617BC2C9" w14:textId="77777777" w:rsidR="00B6794A" w:rsidRDefault="005E5534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11B2C14C" w14:textId="36FDFE80" w:rsidR="005E5534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https://img.zscampus.com/policy-file/efe02ffb-21ca-4149-8a66-b74803ee8c62.doc</w:t>
              </w:r>
            </w:hyperlink>
          </w:p>
        </w:tc>
      </w:tr>
      <w:tr w:rsidR="00F85068" w:rsidRPr="00300472" w14:paraId="1D73C667" w14:textId="77777777" w:rsidTr="00B6794A">
        <w:trPr>
          <w:jc w:val="center"/>
        </w:trPr>
        <w:tc>
          <w:tcPr>
            <w:tcW w:w="1838" w:type="dxa"/>
            <w:vAlign w:val="center"/>
          </w:tcPr>
          <w:p w14:paraId="639DF254" w14:textId="6EC1CC60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光电学院</w:t>
            </w:r>
          </w:p>
        </w:tc>
        <w:tc>
          <w:tcPr>
            <w:tcW w:w="7088" w:type="dxa"/>
            <w:vAlign w:val="center"/>
          </w:tcPr>
          <w:p w14:paraId="0F4D36C9" w14:textId="1C244501" w:rsidR="00B6794A" w:rsidRPr="00B6794A" w:rsidRDefault="005E5534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光电学院2024-2025第一学期本科生转专业接收方案</w:t>
            </w:r>
            <w:hyperlink r:id="rId11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https://img.zscampus.com/policy-file/34389857-6af9-467d-85dd-af8dfa52fd51.docx</w:t>
              </w:r>
            </w:hyperlink>
          </w:p>
          <w:p w14:paraId="6BA2A87B" w14:textId="77777777" w:rsidR="00B6794A" w:rsidRDefault="005E5534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3D666D16" w14:textId="79420EC4" w:rsidR="005E5534" w:rsidRPr="00300472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https://img.zscampus.com/policy-file/6321912b-4d48-4417-8f0f-6de8c94facbe.doc</w:t>
              </w:r>
            </w:hyperlink>
          </w:p>
        </w:tc>
      </w:tr>
      <w:tr w:rsidR="00F85068" w:rsidRPr="00300472" w14:paraId="69310263" w14:textId="77777777" w:rsidTr="00B6794A">
        <w:trPr>
          <w:jc w:val="center"/>
        </w:trPr>
        <w:tc>
          <w:tcPr>
            <w:tcW w:w="1838" w:type="dxa"/>
            <w:vAlign w:val="center"/>
          </w:tcPr>
          <w:p w14:paraId="7D8F15FC" w14:textId="44F33833" w:rsidR="00966EF8" w:rsidRPr="00300472" w:rsidRDefault="005E5534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lastRenderedPageBreak/>
              <w:t>信息</w:t>
            </w:r>
            <w:r w:rsidR="00B6794A">
              <w:rPr>
                <w:rFonts w:ascii="宋体" w:eastAsia="宋体" w:hAnsi="宋体" w:hint="eastAsia"/>
                <w:sz w:val="24"/>
              </w:rPr>
              <w:t>与电子学院</w:t>
            </w:r>
          </w:p>
        </w:tc>
        <w:tc>
          <w:tcPr>
            <w:tcW w:w="7088" w:type="dxa"/>
            <w:vAlign w:val="center"/>
          </w:tcPr>
          <w:p w14:paraId="754B6A11" w14:textId="2180AA73" w:rsidR="00B6794A" w:rsidRPr="00300472" w:rsidRDefault="005E5534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  <w:r w:rsidRPr="00300472">
              <w:rPr>
                <w:rFonts w:ascii="宋体" w:eastAsia="宋体" w:hAnsi="宋体" w:hint="eastAsia"/>
                <w:sz w:val="24"/>
              </w:rPr>
              <w:t>https://img.zscampus.com/policy-file/77bb227c-fdc1-4ec2-82cb-de7bc32b2d94.11.27【交教务部，不接收】.pdf</w:t>
            </w:r>
          </w:p>
        </w:tc>
      </w:tr>
      <w:tr w:rsidR="00F85068" w:rsidRPr="00300472" w14:paraId="7BE594F0" w14:textId="77777777" w:rsidTr="00B6794A">
        <w:trPr>
          <w:jc w:val="center"/>
        </w:trPr>
        <w:tc>
          <w:tcPr>
            <w:tcW w:w="1838" w:type="dxa"/>
            <w:vAlign w:val="center"/>
          </w:tcPr>
          <w:p w14:paraId="183585AE" w14:textId="3C9BD575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自动化学院</w:t>
            </w:r>
          </w:p>
        </w:tc>
        <w:tc>
          <w:tcPr>
            <w:tcW w:w="7088" w:type="dxa"/>
            <w:vAlign w:val="center"/>
          </w:tcPr>
          <w:p w14:paraId="095C4C41" w14:textId="6298605D" w:rsidR="00B6794A" w:rsidRPr="00B6794A" w:rsidRDefault="00F36F00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自动化学院2024-2025-1本科生转专业实施细则</w:t>
            </w:r>
            <w:hyperlink r:id="rId13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https://img.zscampus.com/policy-file/31583f5e-58c1-4582-80f7-80c280797b27.28.docx</w:t>
              </w:r>
            </w:hyperlink>
          </w:p>
          <w:p w14:paraId="58562566" w14:textId="22C0A5FD" w:rsidR="00B6794A" w:rsidRPr="00B6794A" w:rsidRDefault="00F36F00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  <w:hyperlink r:id="rId14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https://img.zscampus.com/policy-file/18a90bd9-78d5-4d9c-819d-0b146273f6f6.27.doc</w:t>
              </w:r>
            </w:hyperlink>
          </w:p>
        </w:tc>
      </w:tr>
      <w:tr w:rsidR="00F85068" w:rsidRPr="00300472" w14:paraId="6D1F69E9" w14:textId="77777777" w:rsidTr="00B6794A">
        <w:trPr>
          <w:jc w:val="center"/>
        </w:trPr>
        <w:tc>
          <w:tcPr>
            <w:tcW w:w="1838" w:type="dxa"/>
            <w:vAlign w:val="center"/>
          </w:tcPr>
          <w:p w14:paraId="318FC80E" w14:textId="08251684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计算机学院</w:t>
            </w:r>
          </w:p>
        </w:tc>
        <w:tc>
          <w:tcPr>
            <w:tcW w:w="7088" w:type="dxa"/>
            <w:vAlign w:val="center"/>
          </w:tcPr>
          <w:p w14:paraId="2193D2F6" w14:textId="6727CDF3" w:rsidR="00B6794A" w:rsidRPr="00B6794A" w:rsidRDefault="00F36F00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计算机学院2024-2025学年第一学期接收转专业学生实施办法</w:t>
            </w:r>
            <w:hyperlink r:id="rId15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https://img.zscampus.com/policy-file/cda2335e-bf72-4874-8497-0c499de6075b.docx</w:t>
              </w:r>
            </w:hyperlink>
          </w:p>
          <w:p w14:paraId="20AAADEF" w14:textId="77777777" w:rsidR="00B6794A" w:rsidRDefault="00F36F00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73FA8724" w14:textId="0EBA9B3B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https://img.zscampus.com/policy-file/86f9edba-555f-42c4-8d68-754e125d8157.doc</w:t>
              </w:r>
            </w:hyperlink>
          </w:p>
        </w:tc>
      </w:tr>
      <w:tr w:rsidR="00F85068" w:rsidRPr="00300472" w14:paraId="3713BF6D" w14:textId="77777777" w:rsidTr="00B6794A">
        <w:trPr>
          <w:jc w:val="center"/>
        </w:trPr>
        <w:tc>
          <w:tcPr>
            <w:tcW w:w="1838" w:type="dxa"/>
            <w:vAlign w:val="center"/>
          </w:tcPr>
          <w:p w14:paraId="692EF6F8" w14:textId="08C8AF55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材料学院</w:t>
            </w:r>
          </w:p>
        </w:tc>
        <w:tc>
          <w:tcPr>
            <w:tcW w:w="7088" w:type="dxa"/>
            <w:vAlign w:val="center"/>
          </w:tcPr>
          <w:p w14:paraId="2C7E6956" w14:textId="77777777" w:rsidR="00966EF8" w:rsidRPr="00300472" w:rsidRDefault="00F36F00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材料学院关于接收2024-2025学年第一学期转专业学生遴选办法</w:t>
            </w:r>
          </w:p>
          <w:p w14:paraId="470E915E" w14:textId="339317A9" w:rsidR="00F36F00" w:rsidRPr="00300472" w:rsidRDefault="00F36F00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7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https://img.zscampus.com/policy-file/963181d4-33a5-4cf0-8e2a-7db8097584b5.docx</w:t>
              </w:r>
            </w:hyperlink>
          </w:p>
          <w:p w14:paraId="1DF5F6E1" w14:textId="77777777" w:rsidR="00B6794A" w:rsidRDefault="00F36F00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49C57484" w14:textId="709AE4D8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https://img.zscampus.com/policy-file/bc203edc-f6f0-41ae-8ee5-4138af72c857.doc</w:t>
              </w:r>
            </w:hyperlink>
          </w:p>
        </w:tc>
      </w:tr>
      <w:tr w:rsidR="00F85068" w:rsidRPr="00300472" w14:paraId="4E110F54" w14:textId="77777777" w:rsidTr="00B6794A">
        <w:trPr>
          <w:jc w:val="center"/>
        </w:trPr>
        <w:tc>
          <w:tcPr>
            <w:tcW w:w="1838" w:type="dxa"/>
            <w:vAlign w:val="center"/>
          </w:tcPr>
          <w:p w14:paraId="0BA3796A" w14:textId="2101169F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化</w:t>
            </w:r>
            <w:r w:rsidR="00B6794A">
              <w:rPr>
                <w:rFonts w:ascii="宋体" w:eastAsia="宋体" w:hAnsi="宋体" w:hint="eastAsia"/>
                <w:sz w:val="24"/>
              </w:rPr>
              <w:t>工</w:t>
            </w:r>
            <w:r>
              <w:rPr>
                <w:rFonts w:ascii="宋体" w:eastAsia="宋体" w:hAnsi="宋体" w:hint="eastAsia"/>
                <w:sz w:val="24"/>
              </w:rPr>
              <w:t>与化</w:t>
            </w:r>
            <w:r w:rsidR="00B6794A">
              <w:rPr>
                <w:rFonts w:ascii="宋体" w:eastAsia="宋体" w:hAnsi="宋体" w:hint="eastAsia"/>
                <w:sz w:val="24"/>
              </w:rPr>
              <w:t>学</w:t>
            </w:r>
            <w:r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88" w:type="dxa"/>
            <w:vAlign w:val="center"/>
          </w:tcPr>
          <w:p w14:paraId="3CFE8EEB" w14:textId="3404754E" w:rsidR="00F36F00" w:rsidRPr="00300472" w:rsidRDefault="00F36F00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化</w:t>
            </w:r>
            <w:r w:rsidR="00B6794A">
              <w:rPr>
                <w:rFonts w:ascii="宋体" w:eastAsia="宋体" w:hAnsi="宋体" w:hint="eastAsia"/>
                <w:sz w:val="24"/>
              </w:rPr>
              <w:t>工</w:t>
            </w:r>
            <w:r w:rsidRPr="00300472">
              <w:rPr>
                <w:rFonts w:ascii="宋体" w:eastAsia="宋体" w:hAnsi="宋体" w:hint="eastAsia"/>
                <w:sz w:val="24"/>
              </w:rPr>
              <w:t>与化</w:t>
            </w:r>
            <w:r w:rsidR="00B6794A">
              <w:rPr>
                <w:rFonts w:ascii="宋体" w:eastAsia="宋体" w:hAnsi="宋体" w:hint="eastAsia"/>
                <w:sz w:val="24"/>
              </w:rPr>
              <w:t>学</w:t>
            </w:r>
            <w:r w:rsidRPr="00300472">
              <w:rPr>
                <w:rFonts w:ascii="宋体" w:eastAsia="宋体" w:hAnsi="宋体" w:hint="eastAsia"/>
                <w:sz w:val="24"/>
              </w:rPr>
              <w:t>学院2024-2025学年第一学期接收转专业学生工作办法</w:t>
            </w:r>
          </w:p>
          <w:p w14:paraId="130E8A45" w14:textId="6159E2D9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https://img.zscampus.com/policy-file/250a5eb7-f32f-4840-8891-bf8319ae084d.docx</w:t>
              </w:r>
            </w:hyperlink>
          </w:p>
          <w:p w14:paraId="7F99271D" w14:textId="77777777" w:rsidR="00B6794A" w:rsidRDefault="00F36F00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19758F8F" w14:textId="6DCAA15E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https://img.zscampus.com/policy-file/df84b07e-7eac-4e46-8df9-624489730f57.doc</w:t>
              </w:r>
            </w:hyperlink>
          </w:p>
        </w:tc>
      </w:tr>
      <w:tr w:rsidR="00F85068" w:rsidRPr="00300472" w14:paraId="46097C04" w14:textId="77777777" w:rsidTr="00B6794A">
        <w:trPr>
          <w:jc w:val="center"/>
        </w:trPr>
        <w:tc>
          <w:tcPr>
            <w:tcW w:w="1838" w:type="dxa"/>
            <w:vAlign w:val="center"/>
          </w:tcPr>
          <w:p w14:paraId="7F85F40F" w14:textId="57AC1317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网络空间安全学院</w:t>
            </w:r>
          </w:p>
        </w:tc>
        <w:tc>
          <w:tcPr>
            <w:tcW w:w="7088" w:type="dxa"/>
            <w:vAlign w:val="center"/>
          </w:tcPr>
          <w:p w14:paraId="1C9A54B9" w14:textId="77777777" w:rsidR="00966EF8" w:rsidRPr="00300472" w:rsidRDefault="0091513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网络空间安全学院2024-2025学年第二学期接收转专业学生实施办法</w:t>
            </w:r>
          </w:p>
          <w:p w14:paraId="668D3EAC" w14:textId="0AECD547" w:rsidR="00915139" w:rsidRPr="00300472" w:rsidRDefault="0091513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1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https://img.zscampus.com/policy-file/2526d93b-7109-4a23-</w:t>
              </w:r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lastRenderedPageBreak/>
                <w:t>874b-964f97241c15.docx</w:t>
              </w:r>
            </w:hyperlink>
          </w:p>
          <w:p w14:paraId="659DB044" w14:textId="77777777" w:rsidR="00B6794A" w:rsidRDefault="0091513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50F0EEE4" w14:textId="389EA326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https://img.zscampus.com/policy-file/ef39d6eb-5146-4728-8a84-225d0871ca60.doc</w:t>
              </w:r>
            </w:hyperlink>
          </w:p>
        </w:tc>
      </w:tr>
      <w:tr w:rsidR="00F85068" w:rsidRPr="00300472" w14:paraId="7680DCA9" w14:textId="77777777" w:rsidTr="00B6794A">
        <w:trPr>
          <w:jc w:val="center"/>
        </w:trPr>
        <w:tc>
          <w:tcPr>
            <w:tcW w:w="1838" w:type="dxa"/>
            <w:vAlign w:val="center"/>
          </w:tcPr>
          <w:p w14:paraId="74E78176" w14:textId="496B3371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集成电路与电子学院</w:t>
            </w:r>
          </w:p>
        </w:tc>
        <w:tc>
          <w:tcPr>
            <w:tcW w:w="7088" w:type="dxa"/>
            <w:vAlign w:val="center"/>
          </w:tcPr>
          <w:p w14:paraId="24F6BA38" w14:textId="515343D0" w:rsidR="00DC665D" w:rsidRPr="00300472" w:rsidRDefault="00DC665D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集成电路与电子学院2024-2025学年第一学期接收本科生转专业学生实施办法</w:t>
            </w:r>
          </w:p>
          <w:p w14:paraId="5EF381EF" w14:textId="4922B874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https://img.zscampus.com/policy-file/2a3e4087-52fc-438d-87b1-f4298f75447f.docx</w:t>
              </w:r>
            </w:hyperlink>
          </w:p>
          <w:p w14:paraId="4954E6FC" w14:textId="77777777" w:rsidR="00B6794A" w:rsidRDefault="00DC665D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705E8E2A" w14:textId="6799C169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https://img.zscampus.com/policy-file/41777619-d49f-4e83-8dff-11a02f4a7e9b.doc</w:t>
              </w:r>
            </w:hyperlink>
          </w:p>
        </w:tc>
      </w:tr>
      <w:tr w:rsidR="00F85068" w:rsidRPr="00300472" w14:paraId="4E4D0FB0" w14:textId="77777777" w:rsidTr="00B6794A">
        <w:trPr>
          <w:jc w:val="center"/>
        </w:trPr>
        <w:tc>
          <w:tcPr>
            <w:tcW w:w="1838" w:type="dxa"/>
            <w:vAlign w:val="center"/>
          </w:tcPr>
          <w:p w14:paraId="489E45E4" w14:textId="48FB2F1E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生命学院</w:t>
            </w:r>
          </w:p>
        </w:tc>
        <w:tc>
          <w:tcPr>
            <w:tcW w:w="7088" w:type="dxa"/>
            <w:vAlign w:val="center"/>
          </w:tcPr>
          <w:p w14:paraId="0EF367AF" w14:textId="77777777" w:rsidR="00B6794A" w:rsidRDefault="00DC665D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北京理工大学生命学院2024-2025学年第一学期接收转专业学生遴选办法</w:t>
            </w:r>
          </w:p>
          <w:p w14:paraId="0B0B9F6E" w14:textId="198CF82E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https://img.zscampus.com/policy-file/5547df7d-0bbe-4c61-8aa0-1280e670ef3f.docx</w:t>
              </w:r>
            </w:hyperlink>
          </w:p>
          <w:p w14:paraId="068B7BF7" w14:textId="77777777" w:rsidR="00B6794A" w:rsidRDefault="00DC665D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7AEC1776" w14:textId="45C1C6E6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https://img.zscampus.com/policy-file/486f1fc0-2bf2-40e5-8854-5c1f25fb7b10.doc</w:t>
              </w:r>
            </w:hyperlink>
          </w:p>
        </w:tc>
      </w:tr>
      <w:tr w:rsidR="00F85068" w:rsidRPr="00300472" w14:paraId="064AD118" w14:textId="77777777" w:rsidTr="00B6794A">
        <w:trPr>
          <w:jc w:val="center"/>
        </w:trPr>
        <w:tc>
          <w:tcPr>
            <w:tcW w:w="1838" w:type="dxa"/>
            <w:vAlign w:val="center"/>
          </w:tcPr>
          <w:p w14:paraId="7D5FBCA8" w14:textId="1A08FD15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数学与统计学院</w:t>
            </w:r>
          </w:p>
        </w:tc>
        <w:tc>
          <w:tcPr>
            <w:tcW w:w="7088" w:type="dxa"/>
            <w:vAlign w:val="center"/>
          </w:tcPr>
          <w:p w14:paraId="0DCA8CB5" w14:textId="6B8AF7D0" w:rsidR="00B6794A" w:rsidRPr="00B6794A" w:rsidRDefault="002C5A8F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2024-2025-1数学与统计学院转专业细则</w:t>
            </w:r>
            <w:hyperlink r:id="rId27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https://img.zscampus.com/policy-file/7fd37ca0-2b22-423a-8a91-5fe2bbe39cde.doc</w:t>
              </w:r>
            </w:hyperlink>
          </w:p>
          <w:p w14:paraId="591A6A04" w14:textId="77777777" w:rsidR="00B6794A" w:rsidRDefault="00DC665D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5CD5848C" w14:textId="315F8248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https://img.zscampus.com/policy-file/ea3255b8-9ac1-4a95-80fc-79f7b76ef813.doc</w:t>
              </w:r>
            </w:hyperlink>
          </w:p>
        </w:tc>
      </w:tr>
      <w:tr w:rsidR="00F85068" w:rsidRPr="00300472" w14:paraId="235B15E2" w14:textId="77777777" w:rsidTr="00B6794A">
        <w:trPr>
          <w:jc w:val="center"/>
        </w:trPr>
        <w:tc>
          <w:tcPr>
            <w:tcW w:w="1838" w:type="dxa"/>
            <w:vAlign w:val="center"/>
          </w:tcPr>
          <w:p w14:paraId="7F443E36" w14:textId="7EC60194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物理学院</w:t>
            </w:r>
          </w:p>
        </w:tc>
        <w:tc>
          <w:tcPr>
            <w:tcW w:w="7088" w:type="dxa"/>
            <w:vAlign w:val="center"/>
          </w:tcPr>
          <w:p w14:paraId="3574850A" w14:textId="1F4CA515" w:rsidR="00B6794A" w:rsidRPr="00B6794A" w:rsidRDefault="00E80A8E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【物理学院】2024-2025学年第一学期接收转专业学生工作办法</w:t>
            </w:r>
            <w:hyperlink r:id="rId29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https://img.zscampus.com/policy-file/93fec138-f178-41cb-8444-43ed59370c1f.docx</w:t>
              </w:r>
            </w:hyperlink>
          </w:p>
          <w:p w14:paraId="101827B0" w14:textId="77777777" w:rsidR="00B6794A" w:rsidRDefault="00E80A8E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78139C2B" w14:textId="285D3CD8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0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https://img.zscampus.com/policy-file/e75a92f8-c0ab-4b2f-</w:t>
              </w:r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lastRenderedPageBreak/>
                <w:t>86a3-d700bf626d22.doc</w:t>
              </w:r>
            </w:hyperlink>
          </w:p>
        </w:tc>
      </w:tr>
      <w:tr w:rsidR="00F85068" w:rsidRPr="00300472" w14:paraId="3FD7DD1E" w14:textId="77777777" w:rsidTr="00B6794A">
        <w:trPr>
          <w:jc w:val="center"/>
        </w:trPr>
        <w:tc>
          <w:tcPr>
            <w:tcW w:w="1838" w:type="dxa"/>
            <w:vAlign w:val="center"/>
          </w:tcPr>
          <w:p w14:paraId="7863471B" w14:textId="4373D155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法学院</w:t>
            </w:r>
          </w:p>
        </w:tc>
        <w:tc>
          <w:tcPr>
            <w:tcW w:w="7088" w:type="dxa"/>
            <w:vAlign w:val="center"/>
          </w:tcPr>
          <w:p w14:paraId="72CEDCFC" w14:textId="40C9D14C" w:rsidR="00966EF8" w:rsidRPr="00300472" w:rsidRDefault="00E80A8E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法学院2024-2025学年第一学期接收转专业学生遴选办法</w:t>
            </w:r>
            <w:hyperlink r:id="rId31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https://img.zscampus.com/policy-file/13334d7d-a61a-49e6-884b-185116c241a7.docx</w:t>
              </w:r>
            </w:hyperlink>
          </w:p>
          <w:p w14:paraId="76EF4F10" w14:textId="77777777" w:rsidR="00B6794A" w:rsidRDefault="00E80A8E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13ABC601" w14:textId="3AD28CD2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2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https://img.zscampus.com/policy-file/cc501422-9185-4f58-8e37-19c5d8d5063d.doc</w:t>
              </w:r>
            </w:hyperlink>
          </w:p>
        </w:tc>
      </w:tr>
      <w:tr w:rsidR="00F85068" w:rsidRPr="00300472" w14:paraId="1C621463" w14:textId="77777777" w:rsidTr="00B6794A">
        <w:trPr>
          <w:jc w:val="center"/>
        </w:trPr>
        <w:tc>
          <w:tcPr>
            <w:tcW w:w="1838" w:type="dxa"/>
            <w:vAlign w:val="center"/>
          </w:tcPr>
          <w:p w14:paraId="574AB00C" w14:textId="0FF0239B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7088" w:type="dxa"/>
            <w:vAlign w:val="center"/>
          </w:tcPr>
          <w:p w14:paraId="11BB2A69" w14:textId="3C8AE052" w:rsidR="00E80A8E" w:rsidRPr="00300472" w:rsidRDefault="00B45386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外国语学院2024-2025学年第一学期转专业遴选办法及工作流程</w:t>
            </w:r>
            <w:hyperlink r:id="rId33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https://img.zscampus.com/policy-file/498fad99-8763-4f7d-8f1b-48db948f84f1.docx</w:t>
              </w:r>
            </w:hyperlink>
          </w:p>
          <w:p w14:paraId="241D2CFD" w14:textId="77777777" w:rsidR="00B6794A" w:rsidRDefault="00B45386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6750A8A1" w14:textId="3011F30D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4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https://img.zscampus.com/policy-file/67aa46ca-aa64-4109-847a-689b17a72d40.doc</w:t>
              </w:r>
            </w:hyperlink>
          </w:p>
        </w:tc>
      </w:tr>
      <w:tr w:rsidR="00F85068" w:rsidRPr="00300472" w14:paraId="6BFC6841" w14:textId="77777777" w:rsidTr="00B6794A">
        <w:trPr>
          <w:jc w:val="center"/>
        </w:trPr>
        <w:tc>
          <w:tcPr>
            <w:tcW w:w="1838" w:type="dxa"/>
            <w:vAlign w:val="center"/>
          </w:tcPr>
          <w:p w14:paraId="79B4E304" w14:textId="2985A611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设计</w:t>
            </w:r>
            <w:r w:rsidR="00F85068">
              <w:rPr>
                <w:rFonts w:ascii="宋体" w:eastAsia="宋体" w:hAnsi="宋体" w:hint="eastAsia"/>
                <w:sz w:val="24"/>
              </w:rPr>
              <w:t>与艺术学院</w:t>
            </w:r>
          </w:p>
        </w:tc>
        <w:tc>
          <w:tcPr>
            <w:tcW w:w="7088" w:type="dxa"/>
            <w:vAlign w:val="center"/>
          </w:tcPr>
          <w:p w14:paraId="65ABE8F3" w14:textId="08B8C547" w:rsidR="00966EF8" w:rsidRPr="00300472" w:rsidRDefault="00B45386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北京理工大学设计与艺术学院转专业学生遴选办法</w:t>
            </w:r>
            <w:hyperlink r:id="rId35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https://img.zscampus.com/policy-file/cadc8ddb-fa1b-496b-8bf1-0eb837429da0.pdf</w:t>
              </w:r>
            </w:hyperlink>
          </w:p>
          <w:p w14:paraId="68EDFF29" w14:textId="77777777" w:rsidR="00B6794A" w:rsidRDefault="00B45386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2B76147A" w14:textId="6395AFDF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6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https://img.zscampus.com/policy-file/fffe18ac-975d-40cd-889f-5ac8426ac4ea.pdf</w:t>
              </w:r>
            </w:hyperlink>
          </w:p>
        </w:tc>
      </w:tr>
      <w:tr w:rsidR="00F85068" w:rsidRPr="00300472" w14:paraId="1E14C7D2" w14:textId="77777777" w:rsidTr="00B6794A">
        <w:trPr>
          <w:jc w:val="center"/>
        </w:trPr>
        <w:tc>
          <w:tcPr>
            <w:tcW w:w="1838" w:type="dxa"/>
            <w:vAlign w:val="center"/>
          </w:tcPr>
          <w:p w14:paraId="4D3880F2" w14:textId="1C61C97B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徐特立学院</w:t>
            </w:r>
          </w:p>
        </w:tc>
        <w:tc>
          <w:tcPr>
            <w:tcW w:w="7088" w:type="dxa"/>
            <w:vAlign w:val="center"/>
          </w:tcPr>
          <w:p w14:paraId="20D2A992" w14:textId="77777777" w:rsidR="00B6794A" w:rsidRDefault="00B45386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徐特立学院&amp;未来精工技术学院2024-2025学年第一学期转专业工作实施方案</w:t>
            </w:r>
          </w:p>
          <w:p w14:paraId="4FE7E81B" w14:textId="47B4CDEE" w:rsidR="00966EF8" w:rsidRPr="00300472" w:rsidRDefault="00B6794A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7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https://img.zscampus.com/policy-file/a7821f3e-c3fe-4fea-8d0e-f92e11d6d8ed.docx</w:t>
              </w:r>
            </w:hyperlink>
          </w:p>
          <w:p w14:paraId="0B48A94E" w14:textId="77777777" w:rsidR="00B6794A" w:rsidRDefault="00B45386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0BB79D28" w14:textId="0B1095E5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8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https://img.zscampus.com/policy-file/e35b5871-fb8b-41c7-8f9a-212cc39f08c7.doc</w:t>
              </w:r>
            </w:hyperlink>
          </w:p>
        </w:tc>
      </w:tr>
      <w:tr w:rsidR="00F85068" w:rsidRPr="00300472" w14:paraId="0D4E0551" w14:textId="77777777" w:rsidTr="00B6794A">
        <w:trPr>
          <w:jc w:val="center"/>
        </w:trPr>
        <w:tc>
          <w:tcPr>
            <w:tcW w:w="1838" w:type="dxa"/>
            <w:vAlign w:val="center"/>
          </w:tcPr>
          <w:p w14:paraId="1E429749" w14:textId="5DA8C20D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医学技术学院</w:t>
            </w:r>
          </w:p>
        </w:tc>
        <w:tc>
          <w:tcPr>
            <w:tcW w:w="7088" w:type="dxa"/>
            <w:vAlign w:val="center"/>
          </w:tcPr>
          <w:p w14:paraId="0EF2C1A2" w14:textId="77777777" w:rsidR="00B6794A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医学技术学院接收2024-2025学年第一学期转专业学生遴选办法</w:t>
            </w:r>
          </w:p>
          <w:p w14:paraId="3C33F32F" w14:textId="37FB4CDA" w:rsidR="00966EF8" w:rsidRPr="00300472" w:rsidRDefault="00B6794A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39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https://img.zscampus.com/policy-file/ed5c70ee-cbca-4c50-87e0-f94f80bab9bb.docx</w:t>
              </w:r>
            </w:hyperlink>
          </w:p>
          <w:p w14:paraId="644527B3" w14:textId="77777777" w:rsidR="00B6794A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lastRenderedPageBreak/>
              <w:t>接收计划表</w:t>
            </w:r>
          </w:p>
          <w:p w14:paraId="7BB296BF" w14:textId="4A773390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0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https://img.zscampus.com/policy-file/b7e6f1dd-0703-415b-8e78-2f14cba1ed40.doc</w:t>
              </w:r>
            </w:hyperlink>
          </w:p>
        </w:tc>
      </w:tr>
      <w:tr w:rsidR="00F85068" w:rsidRPr="00300472" w14:paraId="58F7AFBE" w14:textId="77777777" w:rsidTr="00B6794A">
        <w:trPr>
          <w:jc w:val="center"/>
        </w:trPr>
        <w:tc>
          <w:tcPr>
            <w:tcW w:w="1838" w:type="dxa"/>
            <w:vAlign w:val="center"/>
          </w:tcPr>
          <w:p w14:paraId="052EA582" w14:textId="6A4D21AF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管理学院</w:t>
            </w:r>
          </w:p>
        </w:tc>
        <w:tc>
          <w:tcPr>
            <w:tcW w:w="7088" w:type="dxa"/>
            <w:vAlign w:val="center"/>
          </w:tcPr>
          <w:p w14:paraId="1B3D2747" w14:textId="329E4B3F" w:rsidR="00B6794A" w:rsidRPr="00B6794A" w:rsidRDefault="00971C49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管理学院2024-2025学年第一学期转专业遴选办法</w:t>
            </w:r>
            <w:hyperlink r:id="rId41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https://img.zscampus.com/policy-file/1cfa6307-d199-4fe8-8020-51dcc7d55a93.docx</w:t>
              </w:r>
            </w:hyperlink>
          </w:p>
          <w:p w14:paraId="50222A8C" w14:textId="77777777" w:rsidR="00B6794A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69901EBA" w14:textId="53E923D2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2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https://img.zscampus.com/policy-file/36d881e3-e41d-4c1e-83a1-83a60917f38e.doc</w:t>
              </w:r>
            </w:hyperlink>
          </w:p>
        </w:tc>
      </w:tr>
      <w:tr w:rsidR="00F85068" w:rsidRPr="00300472" w14:paraId="2614ACDB" w14:textId="77777777" w:rsidTr="00B6794A">
        <w:trPr>
          <w:jc w:val="center"/>
        </w:trPr>
        <w:tc>
          <w:tcPr>
            <w:tcW w:w="1838" w:type="dxa"/>
            <w:vAlign w:val="center"/>
          </w:tcPr>
          <w:p w14:paraId="311DF4A0" w14:textId="37514157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经济学院</w:t>
            </w:r>
          </w:p>
        </w:tc>
        <w:tc>
          <w:tcPr>
            <w:tcW w:w="7088" w:type="dxa"/>
            <w:vAlign w:val="center"/>
          </w:tcPr>
          <w:p w14:paraId="4DD4EB3A" w14:textId="444694C5" w:rsidR="00966EF8" w:rsidRPr="00300472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经济学院2024—2025学年第一学期转专业学生遴选办法</w:t>
            </w:r>
            <w:hyperlink r:id="rId43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https://img.zscampus.com/policy-file/aa8ffb28-10c8-46a1-88ec-67ae07cf4a62.docx</w:t>
              </w:r>
            </w:hyperlink>
          </w:p>
          <w:p w14:paraId="2E435141" w14:textId="77777777" w:rsidR="00B6794A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653E677A" w14:textId="12C95A7E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4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https://img.zscampus.com/policy-file/a7951651-0766-4ffc-8a2a-72c580948df0.doc</w:t>
              </w:r>
            </w:hyperlink>
          </w:p>
        </w:tc>
      </w:tr>
      <w:tr w:rsidR="00F85068" w:rsidRPr="00300472" w14:paraId="5ABF8B2C" w14:textId="77777777" w:rsidTr="00B6794A">
        <w:trPr>
          <w:jc w:val="center"/>
        </w:trPr>
        <w:tc>
          <w:tcPr>
            <w:tcW w:w="1838" w:type="dxa"/>
            <w:vAlign w:val="center"/>
          </w:tcPr>
          <w:p w14:paraId="023818DE" w14:textId="33409520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教育学院</w:t>
            </w:r>
          </w:p>
        </w:tc>
        <w:tc>
          <w:tcPr>
            <w:tcW w:w="7088" w:type="dxa"/>
            <w:vAlign w:val="center"/>
          </w:tcPr>
          <w:p w14:paraId="1177CEE5" w14:textId="5E939BD9" w:rsidR="00966EF8" w:rsidRPr="00300472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教育学院2024—2025学年第一学期转专业学生遴选办法</w:t>
            </w:r>
            <w:hyperlink r:id="rId45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https://img.zscampus.com/policy-file/df19e742-17f2-431c-8235-1c31a9a9c04f.docx</w:t>
              </w:r>
            </w:hyperlink>
          </w:p>
          <w:p w14:paraId="36AF6BF6" w14:textId="77777777" w:rsidR="00B6794A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3D1E9ED1" w14:textId="14511C87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6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https://img.zscampus.com/policy-file/8ce67705-51ed-4032-8580-cec76d44336b.doc</w:t>
              </w:r>
            </w:hyperlink>
          </w:p>
        </w:tc>
      </w:tr>
      <w:tr w:rsidR="00F85068" w:rsidRPr="00300472" w14:paraId="368D9F05" w14:textId="77777777" w:rsidTr="00B6794A">
        <w:trPr>
          <w:jc w:val="center"/>
        </w:trPr>
        <w:tc>
          <w:tcPr>
            <w:tcW w:w="1838" w:type="dxa"/>
            <w:vAlign w:val="center"/>
          </w:tcPr>
          <w:p w14:paraId="014B0043" w14:textId="36DE40C9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明德书院</w:t>
            </w:r>
          </w:p>
        </w:tc>
        <w:tc>
          <w:tcPr>
            <w:tcW w:w="7088" w:type="dxa"/>
            <w:vAlign w:val="center"/>
          </w:tcPr>
          <w:p w14:paraId="11D4BCDB" w14:textId="6E32C9CD" w:rsidR="00B6794A" w:rsidRPr="00B6794A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明德书院</w:t>
            </w:r>
            <w:r w:rsidRPr="00300472">
              <w:rPr>
                <w:rFonts w:ascii="宋体" w:eastAsia="宋体" w:hAnsi="宋体" w:hint="eastAsia"/>
                <w:sz w:val="24"/>
              </w:rPr>
              <w:t>2024-2025-1接收转专业遴选办法</w:t>
            </w:r>
            <w:hyperlink r:id="rId47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https://img.zscampus.com/policy-file/05009b04-814f-499c-8c68-138e507d6e63.docx</w:t>
              </w:r>
            </w:hyperlink>
          </w:p>
          <w:p w14:paraId="706A00F1" w14:textId="77777777" w:rsidR="00B6794A" w:rsidRDefault="00971C49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3555C5AF" w14:textId="4B58332F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48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https://img.zscampus.com/policy-file/33bab1e7-0ec0-4c84-8967-d393c5541ef3.doc</w:t>
              </w:r>
            </w:hyperlink>
          </w:p>
        </w:tc>
      </w:tr>
      <w:tr w:rsidR="00F85068" w:rsidRPr="00300472" w14:paraId="3C82C15A" w14:textId="77777777" w:rsidTr="00B6794A">
        <w:trPr>
          <w:jc w:val="center"/>
        </w:trPr>
        <w:tc>
          <w:tcPr>
            <w:tcW w:w="1838" w:type="dxa"/>
            <w:vAlign w:val="center"/>
          </w:tcPr>
          <w:p w14:paraId="721A5CFD" w14:textId="47CCB4A0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精工学院</w:t>
            </w:r>
          </w:p>
        </w:tc>
        <w:tc>
          <w:tcPr>
            <w:tcW w:w="7088" w:type="dxa"/>
            <w:vAlign w:val="center"/>
          </w:tcPr>
          <w:p w14:paraId="538EC924" w14:textId="30E2D0F1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精工书院(2024-2025第一学期)接收转专业学生遴选办法</w:t>
            </w:r>
            <w:hyperlink r:id="rId49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https://img.zscampus.com/policy-file/d7487093-7920-4738-</w:t>
              </w:r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lastRenderedPageBreak/>
                <w:t>87f7-d0e8cf3c68de.doc</w:t>
              </w:r>
            </w:hyperlink>
          </w:p>
          <w:p w14:paraId="3995D142" w14:textId="77777777" w:rsidR="00B6794A" w:rsidRDefault="00300472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786E5A15" w14:textId="1AE8C2BB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0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https://img.zscampus.com/policy-file/a21cff3c-0863-4b15-8958-fcb08050c6b6.doc</w:t>
              </w:r>
            </w:hyperlink>
          </w:p>
        </w:tc>
      </w:tr>
      <w:tr w:rsidR="00F85068" w:rsidRPr="00300472" w14:paraId="2EC147F9" w14:textId="77777777" w:rsidTr="00B6794A">
        <w:trPr>
          <w:jc w:val="center"/>
        </w:trPr>
        <w:tc>
          <w:tcPr>
            <w:tcW w:w="1838" w:type="dxa"/>
            <w:vAlign w:val="center"/>
          </w:tcPr>
          <w:p w14:paraId="7F407EEB" w14:textId="50FCEBC0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</w:rPr>
              <w:lastRenderedPageBreak/>
              <w:t>睿</w:t>
            </w:r>
            <w:proofErr w:type="gramEnd"/>
            <w:r>
              <w:rPr>
                <w:rFonts w:ascii="宋体" w:eastAsia="宋体" w:hAnsi="宋体" w:hint="eastAsia"/>
                <w:sz w:val="24"/>
              </w:rPr>
              <w:t>信学院</w:t>
            </w:r>
          </w:p>
        </w:tc>
        <w:tc>
          <w:tcPr>
            <w:tcW w:w="7088" w:type="dxa"/>
            <w:vAlign w:val="center"/>
          </w:tcPr>
          <w:p w14:paraId="3ABF9029" w14:textId="3EE795D9" w:rsidR="00B6794A" w:rsidRPr="00B6794A" w:rsidRDefault="00300472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proofErr w:type="gramStart"/>
            <w:r w:rsidRPr="00300472">
              <w:rPr>
                <w:rFonts w:ascii="宋体" w:eastAsia="宋体" w:hAnsi="宋体" w:hint="eastAsia"/>
                <w:sz w:val="24"/>
              </w:rPr>
              <w:t>睿</w:t>
            </w:r>
            <w:proofErr w:type="gramEnd"/>
            <w:r w:rsidRPr="00300472">
              <w:rPr>
                <w:rFonts w:ascii="宋体" w:eastAsia="宋体" w:hAnsi="宋体" w:hint="eastAsia"/>
                <w:sz w:val="24"/>
              </w:rPr>
              <w:t>信书院2024-2025学年第一学期转专业安排的通知</w:t>
            </w:r>
            <w:hyperlink r:id="rId51" w:history="1">
              <w:r w:rsidR="00B6794A"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https://img.zscampus.com/policy-file/74256b12-4286-4e94-8494-55a43c5d86d3.docx</w:t>
              </w:r>
            </w:hyperlink>
          </w:p>
          <w:p w14:paraId="3C0676B4" w14:textId="77777777" w:rsidR="00B6794A" w:rsidRDefault="00300472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68520CC8" w14:textId="00C6082D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2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https://img.zscampus.com/policy-file/d7d37093-f067-425e-827e-9f953ca52c7b.doc</w:t>
              </w:r>
            </w:hyperlink>
          </w:p>
        </w:tc>
      </w:tr>
      <w:tr w:rsidR="00F85068" w:rsidRPr="00300472" w14:paraId="544DE105" w14:textId="77777777" w:rsidTr="00B6794A">
        <w:trPr>
          <w:jc w:val="center"/>
        </w:trPr>
        <w:tc>
          <w:tcPr>
            <w:tcW w:w="1838" w:type="dxa"/>
            <w:vAlign w:val="center"/>
          </w:tcPr>
          <w:p w14:paraId="47F2E3D6" w14:textId="718BC9BF" w:rsidR="00966EF8" w:rsidRPr="00300472" w:rsidRDefault="00F85068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求是学院</w:t>
            </w:r>
          </w:p>
        </w:tc>
        <w:tc>
          <w:tcPr>
            <w:tcW w:w="7088" w:type="dxa"/>
            <w:vAlign w:val="center"/>
          </w:tcPr>
          <w:p w14:paraId="57717E31" w14:textId="1B2137E3" w:rsidR="00966EF8" w:rsidRPr="00300472" w:rsidRDefault="00300472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求是书院2024-2025学年第一学期本科生转专业实施细则</w:t>
            </w:r>
            <w:hyperlink r:id="rId53" w:history="1">
              <w:r w:rsidRPr="00300472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https://img.zscampus.com/policy-file/ed70fed7-9c75-4fbe-804b-50d4d985d464.docx</w:t>
              </w:r>
            </w:hyperlink>
          </w:p>
          <w:p w14:paraId="1B4A069F" w14:textId="77777777" w:rsidR="00B6794A" w:rsidRDefault="00300472" w:rsidP="00300472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r w:rsidRPr="00300472">
              <w:rPr>
                <w:rFonts w:ascii="宋体" w:eastAsia="宋体" w:hAnsi="宋体" w:hint="eastAsia"/>
                <w:sz w:val="24"/>
              </w:rPr>
              <w:t>接收计划表</w:t>
            </w:r>
          </w:p>
          <w:p w14:paraId="4C1B746A" w14:textId="572D7748" w:rsidR="00B6794A" w:rsidRPr="00B6794A" w:rsidRDefault="00B6794A" w:rsidP="0030047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4" w:history="1">
              <w:r w:rsidRPr="00900405">
                <w:rPr>
                  <w:rStyle w:val="af2"/>
                  <w:rFonts w:ascii="宋体" w:eastAsia="宋体" w:hAnsi="宋体" w:hint="eastAsia"/>
                  <w:sz w:val="24"/>
                </w:rPr>
                <w:t>https://img.zscampus.com/policy-file/3af3ac78-a019-40c3-8974-73b17b8f1835.doc</w:t>
              </w:r>
            </w:hyperlink>
          </w:p>
        </w:tc>
      </w:tr>
    </w:tbl>
    <w:p w14:paraId="2FC13147" w14:textId="77777777" w:rsidR="00966EF8" w:rsidRPr="00300472" w:rsidRDefault="00966EF8" w:rsidP="00300472">
      <w:pPr>
        <w:spacing w:line="360" w:lineRule="auto"/>
        <w:rPr>
          <w:rFonts w:ascii="宋体" w:eastAsia="宋体" w:hAnsi="宋体" w:hint="eastAsia"/>
          <w:sz w:val="24"/>
        </w:rPr>
      </w:pPr>
    </w:p>
    <w:sectPr w:rsidR="00966EF8" w:rsidRPr="003004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B46C8" w14:textId="77777777" w:rsidR="003C555F" w:rsidRDefault="003C555F" w:rsidP="00966EF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702C8C" w14:textId="77777777" w:rsidR="003C555F" w:rsidRDefault="003C555F" w:rsidP="00966EF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DB4D4" w14:textId="77777777" w:rsidR="003C555F" w:rsidRDefault="003C555F" w:rsidP="00966EF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EE3F6E" w14:textId="77777777" w:rsidR="003C555F" w:rsidRDefault="003C555F" w:rsidP="00966EF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B2"/>
    <w:rsid w:val="002C5A8F"/>
    <w:rsid w:val="00300472"/>
    <w:rsid w:val="003C555F"/>
    <w:rsid w:val="005E5534"/>
    <w:rsid w:val="006501B2"/>
    <w:rsid w:val="00915139"/>
    <w:rsid w:val="00966EF8"/>
    <w:rsid w:val="00971C49"/>
    <w:rsid w:val="00986560"/>
    <w:rsid w:val="00B45386"/>
    <w:rsid w:val="00B6794A"/>
    <w:rsid w:val="00DC665D"/>
    <w:rsid w:val="00E80273"/>
    <w:rsid w:val="00E80A8E"/>
    <w:rsid w:val="00F36F00"/>
    <w:rsid w:val="00F8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AA9A2"/>
  <w15:chartTrackingRefBased/>
  <w15:docId w15:val="{976E1524-5668-48E4-95F1-66639EB2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01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1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1B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1B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1B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1B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1B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1B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01B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01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0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01B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01B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501B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01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01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01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01B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50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1B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501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0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501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01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01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0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501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01B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6EF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6EF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6EF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6EF8"/>
    <w:rPr>
      <w:sz w:val="18"/>
      <w:szCs w:val="18"/>
    </w:rPr>
  </w:style>
  <w:style w:type="character" w:styleId="af2">
    <w:name w:val="Hyperlink"/>
    <w:basedOn w:val="a0"/>
    <w:uiPriority w:val="99"/>
    <w:unhideWhenUsed/>
    <w:rsid w:val="00966EF8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66EF8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966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31583f5e-58c1-4582-80f7-80c280797b27.28.docx" TargetMode="External"/><Relationship Id="rId18" Type="http://schemas.openxmlformats.org/officeDocument/2006/relationships/hyperlink" Target="https://img.zscampus.com/policy-file/bc203edc-f6f0-41ae-8ee5-4138af72c857.doc" TargetMode="External"/><Relationship Id="rId26" Type="http://schemas.openxmlformats.org/officeDocument/2006/relationships/hyperlink" Target="https://img.zscampus.com/policy-file/486f1fc0-2bf2-40e5-8854-5c1f25fb7b10.doc" TargetMode="External"/><Relationship Id="rId39" Type="http://schemas.openxmlformats.org/officeDocument/2006/relationships/hyperlink" Target="https://img.zscampus.com/policy-file/ed5c70ee-cbca-4c50-87e0-f94f80bab9bb.docx" TargetMode="External"/><Relationship Id="rId21" Type="http://schemas.openxmlformats.org/officeDocument/2006/relationships/hyperlink" Target="https://img.zscampus.com/policy-file/2526d93b-7109-4a23-874b-964f97241c15.docx" TargetMode="External"/><Relationship Id="rId34" Type="http://schemas.openxmlformats.org/officeDocument/2006/relationships/hyperlink" Target="https://img.zscampus.com/policy-file/67aa46ca-aa64-4109-847a-689b17a72d40.doc" TargetMode="External"/><Relationship Id="rId42" Type="http://schemas.openxmlformats.org/officeDocument/2006/relationships/hyperlink" Target="https://img.zscampus.com/policy-file/36d881e3-e41d-4c1e-83a1-83a60917f38e.doc" TargetMode="External"/><Relationship Id="rId47" Type="http://schemas.openxmlformats.org/officeDocument/2006/relationships/hyperlink" Target="https://img.zscampus.com/policy-file/05009b04-814f-499c-8c68-138e507d6e63.docx" TargetMode="External"/><Relationship Id="rId50" Type="http://schemas.openxmlformats.org/officeDocument/2006/relationships/hyperlink" Target="https://img.zscampus.com/policy-file/a21cff3c-0863-4b15-8958-fcb08050c6b6.doc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img.zscampus.com/policy-file/6f3ab0e8-d1be-4fe5-8075-d4ac769256ca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86f9edba-555f-42c4-8d68-754e125d8157.doc" TargetMode="External"/><Relationship Id="rId29" Type="http://schemas.openxmlformats.org/officeDocument/2006/relationships/hyperlink" Target="https://img.zscampus.com/policy-file/93fec138-f178-41cb-8444-43ed59370c1f.docx" TargetMode="External"/><Relationship Id="rId11" Type="http://schemas.openxmlformats.org/officeDocument/2006/relationships/hyperlink" Target="https://img.zscampus.com/policy-file/34389857-6af9-467d-85dd-af8dfa52fd51.docx" TargetMode="External"/><Relationship Id="rId24" Type="http://schemas.openxmlformats.org/officeDocument/2006/relationships/hyperlink" Target="https://img.zscampus.com/policy-file/41777619-d49f-4e83-8dff-11a02f4a7e9b.doc" TargetMode="External"/><Relationship Id="rId32" Type="http://schemas.openxmlformats.org/officeDocument/2006/relationships/hyperlink" Target="https://img.zscampus.com/policy-file/cc501422-9185-4f58-8e37-19c5d8d5063d.doc" TargetMode="External"/><Relationship Id="rId37" Type="http://schemas.openxmlformats.org/officeDocument/2006/relationships/hyperlink" Target="https://img.zscampus.com/policy-file/a7821f3e-c3fe-4fea-8d0e-f92e11d6d8ed.docx" TargetMode="External"/><Relationship Id="rId40" Type="http://schemas.openxmlformats.org/officeDocument/2006/relationships/hyperlink" Target="https://img.zscampus.com/policy-file/b7e6f1dd-0703-415b-8e78-2f14cba1ed40.doc" TargetMode="External"/><Relationship Id="rId45" Type="http://schemas.openxmlformats.org/officeDocument/2006/relationships/hyperlink" Target="https://img.zscampus.com/policy-file/df19e742-17f2-431c-8235-1c31a9a9c04f.docx" TargetMode="External"/><Relationship Id="rId53" Type="http://schemas.openxmlformats.org/officeDocument/2006/relationships/hyperlink" Target="https://img.zscampus.com/policy-file/ed70fed7-9c75-4fbe-804b-50d4d985d464.docx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img.zscampus.com/policy-file/efe02ffb-21ca-4149-8a66-b74803ee8c62.doc" TargetMode="External"/><Relationship Id="rId19" Type="http://schemas.openxmlformats.org/officeDocument/2006/relationships/hyperlink" Target="https://img.zscampus.com/policy-file/250a5eb7-f32f-4840-8891-bf8319ae084d.docx" TargetMode="External"/><Relationship Id="rId31" Type="http://schemas.openxmlformats.org/officeDocument/2006/relationships/hyperlink" Target="https://img.zscampus.com/policy-file/13334d7d-a61a-49e6-884b-185116c241a7.docx" TargetMode="External"/><Relationship Id="rId44" Type="http://schemas.openxmlformats.org/officeDocument/2006/relationships/hyperlink" Target="https://img.zscampus.com/policy-file/a7951651-0766-4ffc-8a2a-72c580948df0.doc" TargetMode="External"/><Relationship Id="rId52" Type="http://schemas.openxmlformats.org/officeDocument/2006/relationships/hyperlink" Target="https://img.zscampus.com/policy-file/d7d37093-f067-425e-827e-9f953ca52c7b.do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mg.zscampus.com/policy-file/0e5ebcc6-2c8d-4615-8654-c4753bfdb0d9.doc" TargetMode="External"/><Relationship Id="rId14" Type="http://schemas.openxmlformats.org/officeDocument/2006/relationships/hyperlink" Target="https://img.zscampus.com/policy-file/18a90bd9-78d5-4d9c-819d-0b146273f6f6.27.doc" TargetMode="External"/><Relationship Id="rId22" Type="http://schemas.openxmlformats.org/officeDocument/2006/relationships/hyperlink" Target="https://img.zscampus.com/policy-file/ef39d6eb-5146-4728-8a84-225d0871ca60.doc" TargetMode="External"/><Relationship Id="rId27" Type="http://schemas.openxmlformats.org/officeDocument/2006/relationships/hyperlink" Target="https://img.zscampus.com/policy-file/7fd37ca0-2b22-423a-8a91-5fe2bbe39cde.doc" TargetMode="External"/><Relationship Id="rId30" Type="http://schemas.openxmlformats.org/officeDocument/2006/relationships/hyperlink" Target="https://img.zscampus.com/policy-file/e75a92f8-c0ab-4b2f-86a3-d700bf626d22.doc" TargetMode="External"/><Relationship Id="rId35" Type="http://schemas.openxmlformats.org/officeDocument/2006/relationships/hyperlink" Target="https://img.zscampus.com/policy-file/cadc8ddb-fa1b-496b-8bf1-0eb837429da0.pdf" TargetMode="External"/><Relationship Id="rId43" Type="http://schemas.openxmlformats.org/officeDocument/2006/relationships/hyperlink" Target="https://img.zscampus.com/policy-file/aa8ffb28-10c8-46a1-88ec-67ae07cf4a62.docx" TargetMode="External"/><Relationship Id="rId48" Type="http://schemas.openxmlformats.org/officeDocument/2006/relationships/hyperlink" Target="https://img.zscampus.com/policy-file/33bab1e7-0ec0-4c84-8967-d393c5541ef3.doc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img.zscampus.com/policy-file/810bcefa-d9c4-433e-8c19-7715525d888e.doc" TargetMode="External"/><Relationship Id="rId51" Type="http://schemas.openxmlformats.org/officeDocument/2006/relationships/hyperlink" Target="https://img.zscampus.com/policy-file/74256b12-4286-4e94-8494-55a43c5d86d3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mg.zscampus.com/policy-file/6321912b-4d48-4417-8f0f-6de8c94facbe.doc" TargetMode="External"/><Relationship Id="rId17" Type="http://schemas.openxmlformats.org/officeDocument/2006/relationships/hyperlink" Target="https://img.zscampus.com/policy-file/963181d4-33a5-4cf0-8e2a-7db8097584b5.docx" TargetMode="External"/><Relationship Id="rId25" Type="http://schemas.openxmlformats.org/officeDocument/2006/relationships/hyperlink" Target="https://img.zscampus.com/policy-file/5547df7d-0bbe-4c61-8aa0-1280e670ef3f.docx" TargetMode="External"/><Relationship Id="rId33" Type="http://schemas.openxmlformats.org/officeDocument/2006/relationships/hyperlink" Target="https://img.zscampus.com/policy-file/498fad99-8763-4f7d-8f1b-48db948f84f1.docx" TargetMode="External"/><Relationship Id="rId38" Type="http://schemas.openxmlformats.org/officeDocument/2006/relationships/hyperlink" Target="https://img.zscampus.com/policy-file/e35b5871-fb8b-41c7-8f9a-212cc39f08c7.doc" TargetMode="External"/><Relationship Id="rId46" Type="http://schemas.openxmlformats.org/officeDocument/2006/relationships/hyperlink" Target="https://img.zscampus.com/policy-file/8ce67705-51ed-4032-8580-cec76d44336b.doc" TargetMode="External"/><Relationship Id="rId20" Type="http://schemas.openxmlformats.org/officeDocument/2006/relationships/hyperlink" Target="https://img.zscampus.com/policy-file/df84b07e-7eac-4e46-8df9-624489730f57.doc" TargetMode="External"/><Relationship Id="rId41" Type="http://schemas.openxmlformats.org/officeDocument/2006/relationships/hyperlink" Target="https://img.zscampus.com/policy-file/1cfa6307-d199-4fe8-8020-51dcc7d55a93.docx" TargetMode="External"/><Relationship Id="rId54" Type="http://schemas.openxmlformats.org/officeDocument/2006/relationships/hyperlink" Target="https://img.zscampus.com/policy-file/3af3ac78-a019-40c3-8974-73b17b8f1835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jwb.bit.edu.cn//tzgg/cfebaebb08884d64922c50fd1fbd7ca9.htm" TargetMode="External"/><Relationship Id="rId15" Type="http://schemas.openxmlformats.org/officeDocument/2006/relationships/hyperlink" Target="https://img.zscampus.com/policy-file/cda2335e-bf72-4874-8497-0c499de6075b.docx" TargetMode="External"/><Relationship Id="rId23" Type="http://schemas.openxmlformats.org/officeDocument/2006/relationships/hyperlink" Target="https://img.zscampus.com/policy-file/2a3e4087-52fc-438d-87b1-f4298f75447f.docx" TargetMode="External"/><Relationship Id="rId28" Type="http://schemas.openxmlformats.org/officeDocument/2006/relationships/hyperlink" Target="https://img.zscampus.com/policy-file/ea3255b8-9ac1-4a95-80fc-79f7b76ef813.doc" TargetMode="External"/><Relationship Id="rId36" Type="http://schemas.openxmlformats.org/officeDocument/2006/relationships/hyperlink" Target="https://img.zscampus.com/policy-file/fffe18ac-975d-40cd-889f-5ac8426ac4ea.pdf" TargetMode="External"/><Relationship Id="rId49" Type="http://schemas.openxmlformats.org/officeDocument/2006/relationships/hyperlink" Target="https://img.zscampus.com/policy-file/d7487093-7920-4738-87f7-d0e8cf3c68de.do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1462</Words>
  <Characters>8338</Characters>
  <Application>Microsoft Office Word</Application>
  <DocSecurity>0</DocSecurity>
  <Lines>69</Lines>
  <Paragraphs>19</Paragraphs>
  <ScaleCrop>false</ScaleCrop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6</cp:revision>
  <dcterms:created xsi:type="dcterms:W3CDTF">2025-04-02T03:44:00Z</dcterms:created>
  <dcterms:modified xsi:type="dcterms:W3CDTF">2025-04-02T06:54:00Z</dcterms:modified>
</cp:coreProperties>
</file>